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C69DADB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C51424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65"/>
        <w:gridCol w:w="4225"/>
        <w:gridCol w:w="4225"/>
        <w:gridCol w:w="4225"/>
      </w:tblGrid>
      <w:tr w:rsidR="00D41A1D" w:rsidRPr="004A4DA4" w14:paraId="558EF306" w14:textId="77777777" w:rsidTr="00E53402">
        <w:trPr>
          <w:trHeight w:hRule="exact" w:val="624"/>
        </w:trPr>
        <w:tc>
          <w:tcPr>
            <w:tcW w:w="1519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14:paraId="5937DEBA" w14:textId="09D9F8F0" w:rsidR="00D41A1D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4073F9">
              <w:rPr>
                <w:rFonts w:asciiTheme="minorHAnsi" w:hAnsiTheme="minorHAnsi"/>
                <w:szCs w:val="24"/>
              </w:rPr>
              <w:t xml:space="preserve">2 </w:t>
            </w:r>
          </w:p>
          <w:p w14:paraId="7DAC7D08" w14:textId="7DE273F0" w:rsidR="007B7184" w:rsidRPr="007B7184" w:rsidRDefault="007B7184" w:rsidP="007B7184"/>
        </w:tc>
        <w:tc>
          <w:tcPr>
            <w:tcW w:w="4229" w:type="dxa"/>
            <w:shd w:val="clear" w:color="auto" w:fill="C2D69B" w:themeFill="accent3" w:themeFillTint="99"/>
          </w:tcPr>
          <w:p w14:paraId="5D459EBB" w14:textId="134E5390" w:rsidR="00D41A1D" w:rsidRPr="007B7184" w:rsidRDefault="00D41A1D" w:rsidP="00C51424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C51424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769DD09" w14:textId="6F542042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5142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</w:t>
            </w:r>
            <w:r w:rsidR="00B6302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1</w:t>
            </w:r>
            <w:bookmarkStart w:id="0" w:name="_GoBack"/>
            <w:bookmarkEnd w:id="0"/>
          </w:p>
          <w:p w14:paraId="410E81FB" w14:textId="57B2AA56" w:rsidR="007B7184" w:rsidRPr="00431ACC" w:rsidRDefault="007B7184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C2D69B" w:themeFill="accent3" w:themeFillTint="99"/>
          </w:tcPr>
          <w:p w14:paraId="0E4704C7" w14:textId="641B1323" w:rsidR="00D41A1D" w:rsidRPr="002739D2" w:rsidRDefault="00D41A1D" w:rsidP="002739D2">
            <w:pPr>
              <w:pStyle w:val="Heading2"/>
              <w:rPr>
                <w:rFonts w:asciiTheme="minorHAnsi" w:hAnsiTheme="minorHAnsi"/>
                <w:sz w:val="20"/>
              </w:rPr>
            </w:pPr>
            <w:r w:rsidRPr="004A4DA4">
              <w:rPr>
                <w:rFonts w:asciiTheme="minorHAnsi" w:hAnsiTheme="minorHAnsi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2739D2" w:rsidRPr="002739D2">
              <w:rPr>
                <w:rFonts w:asciiTheme="minorHAnsi" w:hAnsiTheme="minorHAnsi"/>
                <w:sz w:val="20"/>
              </w:rPr>
              <w:t>MA2-1WM</w:t>
            </w:r>
            <w:r w:rsidR="002739D2">
              <w:rPr>
                <w:rFonts w:asciiTheme="minorHAnsi" w:hAnsiTheme="minorHAnsi"/>
                <w:sz w:val="20"/>
              </w:rPr>
              <w:t xml:space="preserve">, </w:t>
            </w:r>
            <w:r w:rsidR="002739D2" w:rsidRPr="002739D2">
              <w:rPr>
                <w:rFonts w:asciiTheme="minorHAnsi" w:hAnsiTheme="minorHAnsi"/>
                <w:sz w:val="20"/>
              </w:rPr>
              <w:t>MA2-2WM</w:t>
            </w:r>
            <w:r w:rsidR="002739D2">
              <w:rPr>
                <w:rFonts w:asciiTheme="minorHAnsi" w:hAnsiTheme="minorHAnsi"/>
                <w:sz w:val="20"/>
              </w:rPr>
              <w:t xml:space="preserve">, </w:t>
            </w:r>
            <w:r w:rsidR="002739D2" w:rsidRPr="002739D2">
              <w:rPr>
                <w:rFonts w:asciiTheme="minorHAnsi" w:hAnsiTheme="minorHAnsi"/>
                <w:sz w:val="20"/>
              </w:rPr>
              <w:t>MA2-3WM</w:t>
            </w:r>
            <w:r w:rsidR="004073F9">
              <w:rPr>
                <w:rFonts w:asciiTheme="minorHAnsi" w:hAnsiTheme="minorHAnsi"/>
                <w:sz w:val="20"/>
              </w:rPr>
              <w:t>, MA2-8NA</w:t>
            </w:r>
          </w:p>
        </w:tc>
      </w:tr>
      <w:tr w:rsidR="00CA13F7" w:rsidRPr="004A4DA4" w14:paraId="2E3192F3" w14:textId="77777777" w:rsidTr="00B6302A">
        <w:trPr>
          <w:trHeight w:hRule="exact" w:val="718"/>
        </w:trPr>
        <w:tc>
          <w:tcPr>
            <w:tcW w:w="3085" w:type="dxa"/>
            <w:gridSpan w:val="2"/>
            <w:shd w:val="clear" w:color="auto" w:fill="FFFFCC"/>
          </w:tcPr>
          <w:p w14:paraId="77F62296" w14:textId="12B7C4C5" w:rsidR="00B6302A" w:rsidRDefault="00CA13F7" w:rsidP="00B6302A">
            <w:pPr>
              <w:pStyle w:val="Heading2"/>
              <w:rPr>
                <w:rFonts w:asciiTheme="minorHAnsi" w:hAnsiTheme="minorHAnsi"/>
                <w:sz w:val="20"/>
              </w:rPr>
            </w:pPr>
            <w:r w:rsidRPr="004A4DA4">
              <w:rPr>
                <w:rFonts w:asciiTheme="minorHAnsi" w:hAnsiTheme="minorHAnsi"/>
                <w:szCs w:val="24"/>
              </w:rPr>
              <w:t>OUTCOMES</w:t>
            </w:r>
            <w:r w:rsidRPr="007B7184">
              <w:rPr>
                <w:rFonts w:asciiTheme="minorHAnsi" w:hAnsiTheme="minorHAnsi"/>
                <w:b w:val="0"/>
                <w:szCs w:val="24"/>
              </w:rPr>
              <w:t>:</w:t>
            </w:r>
            <w:r w:rsidR="007B7184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6CB8F9FA" w14:textId="16E884E4" w:rsidR="00CA13F7" w:rsidRPr="004A4DA4" w:rsidRDefault="004073F9" w:rsidP="00C5142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>MA2-8NA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6C4E6794" w:rsidR="00075C37" w:rsidRPr="00B6302A" w:rsidRDefault="00B6302A" w:rsidP="00B6302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6302A">
              <w:rPr>
                <w:rFonts w:asciiTheme="minorHAnsi" w:hAnsiTheme="minorHAnsi" w:cs="Helvetica"/>
                <w:b/>
                <w:color w:val="000000"/>
                <w:shd w:val="clear" w:color="auto" w:fill="FFFFFF"/>
              </w:rPr>
              <w:t>G</w:t>
            </w:r>
            <w:r w:rsidR="00075C37" w:rsidRPr="00B6302A">
              <w:rPr>
                <w:rFonts w:asciiTheme="minorHAnsi" w:hAnsiTheme="minorHAnsi" w:cs="Helvetica"/>
                <w:b/>
                <w:color w:val="000000"/>
                <w:shd w:val="clear" w:color="auto" w:fill="FFFFFF"/>
              </w:rPr>
              <w:t>eneralises properties of odd and even numbers, generates number patterns, and completes simple number sentences by calculating missing values</w:t>
            </w:r>
          </w:p>
        </w:tc>
      </w:tr>
      <w:tr w:rsidR="00CA13F7" w:rsidRPr="004A4DA4" w14:paraId="2B1E5F1E" w14:textId="77777777" w:rsidTr="00B6302A">
        <w:trPr>
          <w:trHeight w:hRule="exact" w:val="1833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6B34F4" w14:textId="77777777" w:rsidR="00075C37" w:rsidRPr="00B6302A" w:rsidRDefault="00075C37" w:rsidP="00B6302A">
            <w:pPr>
              <w:pStyle w:val="NoSpacing"/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</w:pPr>
            <w:r w:rsidRPr="00B6302A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Investigate the conditions required for a number to be </w:t>
            </w:r>
            <w:r w:rsidR="00E56142" w:rsidRPr="00B6302A">
              <w:rPr>
                <w:sz w:val="20"/>
                <w:szCs w:val="20"/>
              </w:rPr>
              <w:fldChar w:fldCharType="begin"/>
            </w:r>
            <w:r w:rsidR="00E56142" w:rsidRPr="00B6302A">
              <w:rPr>
                <w:sz w:val="20"/>
                <w:szCs w:val="20"/>
              </w:rPr>
              <w:instrText xml:space="preserve"> HYPERLINK "http://syllabus.bos.nsw.edu.au/glossary/mat/even-number/?ajax" \t "_blank" \o "Click for more information about 'even'" </w:instrText>
            </w:r>
            <w:r w:rsidR="00E56142" w:rsidRPr="00B6302A">
              <w:rPr>
                <w:sz w:val="20"/>
                <w:szCs w:val="20"/>
              </w:rPr>
              <w:fldChar w:fldCharType="separate"/>
            </w:r>
            <w:r w:rsidRPr="00B6302A">
              <w:rPr>
                <w:rStyle w:val="Hyperlink"/>
                <w:rFonts w:asciiTheme="minorHAnsi" w:hAnsiTheme="minorHAnsi" w:cs="Helvetica"/>
                <w:b/>
                <w:sz w:val="20"/>
                <w:szCs w:val="20"/>
              </w:rPr>
              <w:t>even</w:t>
            </w:r>
            <w:r w:rsidR="00E56142" w:rsidRPr="00B6302A">
              <w:rPr>
                <w:rStyle w:val="Hyperlink"/>
                <w:rFonts w:asciiTheme="minorHAnsi" w:hAnsiTheme="minorHAnsi" w:cs="Helvetica"/>
                <w:b/>
                <w:sz w:val="20"/>
                <w:szCs w:val="20"/>
              </w:rPr>
              <w:fldChar w:fldCharType="end"/>
            </w:r>
            <w:r w:rsidRPr="00B6302A">
              <w:rPr>
                <w:rStyle w:val="apple-converted-space"/>
                <w:rFonts w:asciiTheme="minorHAnsi" w:hAnsiTheme="minorHAnsi" w:cs="Helvetica"/>
                <w:b/>
                <w:color w:val="000000"/>
                <w:sz w:val="20"/>
                <w:szCs w:val="20"/>
              </w:rPr>
              <w:t> </w:t>
            </w:r>
            <w:r w:rsidRPr="00B6302A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or </w:t>
            </w:r>
            <w:r w:rsidR="00E56142" w:rsidRPr="00B6302A">
              <w:rPr>
                <w:sz w:val="20"/>
                <w:szCs w:val="20"/>
              </w:rPr>
              <w:fldChar w:fldCharType="begin"/>
            </w:r>
            <w:r w:rsidR="00E56142" w:rsidRPr="00B6302A">
              <w:rPr>
                <w:sz w:val="20"/>
                <w:szCs w:val="20"/>
              </w:rPr>
              <w:instrText xml:space="preserve"> HYPERLINK "http://syllabus.bos.nsw.edu.au/glossary/mat/odd-number/?ajax" \t "_blank" \o "Click for more informat</w:instrText>
            </w:r>
            <w:r w:rsidR="00E56142" w:rsidRPr="00B6302A">
              <w:rPr>
                <w:sz w:val="20"/>
                <w:szCs w:val="20"/>
              </w:rPr>
              <w:instrText xml:space="preserve">ion about 'odd'" </w:instrText>
            </w:r>
            <w:r w:rsidR="00E56142" w:rsidRPr="00B6302A">
              <w:rPr>
                <w:sz w:val="20"/>
                <w:szCs w:val="20"/>
              </w:rPr>
              <w:fldChar w:fldCharType="separate"/>
            </w:r>
            <w:r w:rsidRPr="00B6302A">
              <w:rPr>
                <w:rStyle w:val="Hyperlink"/>
                <w:rFonts w:asciiTheme="minorHAnsi" w:hAnsiTheme="minorHAnsi" w:cs="Helvetica"/>
                <w:b/>
                <w:sz w:val="20"/>
                <w:szCs w:val="20"/>
              </w:rPr>
              <w:t>odd</w:t>
            </w:r>
            <w:r w:rsidR="00E56142" w:rsidRPr="00B6302A">
              <w:rPr>
                <w:rStyle w:val="Hyperlink"/>
                <w:rFonts w:asciiTheme="minorHAnsi" w:hAnsiTheme="minorHAnsi" w:cs="Helvetica"/>
                <w:b/>
                <w:sz w:val="20"/>
                <w:szCs w:val="20"/>
              </w:rPr>
              <w:fldChar w:fldCharType="end"/>
            </w:r>
            <w:r w:rsidRPr="00B6302A">
              <w:rPr>
                <w:rStyle w:val="apple-converted-space"/>
                <w:rFonts w:asciiTheme="minorHAnsi" w:hAnsiTheme="minorHAnsi" w:cs="Helvetica"/>
                <w:b/>
                <w:color w:val="000000"/>
                <w:sz w:val="20"/>
                <w:szCs w:val="20"/>
              </w:rPr>
              <w:t> </w:t>
            </w:r>
            <w:r w:rsidRPr="00B6302A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and identify even and odd numbers</w:t>
            </w:r>
            <w:r w:rsidRPr="00B6302A">
              <w:rPr>
                <w:rStyle w:val="apple-converted-space"/>
                <w:rFonts w:asciiTheme="minorHAnsi" w:hAnsiTheme="minorHAnsi" w:cs="Helvetica"/>
                <w:b/>
                <w:color w:val="000000"/>
                <w:sz w:val="20"/>
                <w:szCs w:val="20"/>
              </w:rPr>
              <w:t> </w:t>
            </w:r>
            <w:r w:rsidRPr="00B6302A">
              <w:rPr>
                <w:rStyle w:val="ref"/>
                <w:rFonts w:asciiTheme="minorHAnsi" w:hAnsiTheme="minorHAnsi" w:cs="Helvetica"/>
                <w:b/>
                <w:color w:val="838383"/>
                <w:sz w:val="20"/>
                <w:szCs w:val="20"/>
              </w:rPr>
              <w:t>(ACMNA051)</w:t>
            </w:r>
          </w:p>
          <w:p w14:paraId="41FE5C47" w14:textId="1D3880B4" w:rsidR="00075C37" w:rsidRPr="00B6302A" w:rsidRDefault="00075C37" w:rsidP="00B6302A">
            <w:pPr>
              <w:pStyle w:val="NoSpacing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- model even and odd numbers of up to two digits using </w:t>
            </w:r>
            <w:r w:rsidR="00E56142" w:rsidRPr="00B6302A">
              <w:rPr>
                <w:sz w:val="20"/>
                <w:szCs w:val="20"/>
              </w:rPr>
              <w:fldChar w:fldCharType="begin"/>
            </w:r>
            <w:r w:rsidR="00E56142" w:rsidRPr="00B6302A">
              <w:rPr>
                <w:sz w:val="20"/>
                <w:szCs w:val="20"/>
              </w:rPr>
              <w:instrText xml:space="preserve"> HYPERLINK "http://syllabus.bos.nsw.edu.au/glossary/mat/array/?ajax" \t "_blank" \o "Click for more information about 'arrays'" </w:instrText>
            </w:r>
            <w:r w:rsidR="00E56142" w:rsidRPr="00B6302A">
              <w:rPr>
                <w:sz w:val="20"/>
                <w:szCs w:val="20"/>
              </w:rPr>
              <w:fldChar w:fldCharType="separate"/>
            </w:r>
            <w:r w:rsidRPr="00B6302A">
              <w:rPr>
                <w:rStyle w:val="Hyperlink"/>
                <w:rFonts w:asciiTheme="minorHAnsi" w:hAnsiTheme="minorHAnsi" w:cs="Helvetica"/>
                <w:sz w:val="20"/>
                <w:szCs w:val="20"/>
              </w:rPr>
              <w:t>arrays</w:t>
            </w:r>
            <w:r w:rsidR="00E56142" w:rsidRPr="00B6302A">
              <w:rPr>
                <w:rStyle w:val="Hyperlink"/>
                <w:rFonts w:asciiTheme="minorHAnsi" w:hAnsiTheme="minorHAnsi" w:cs="Helvetica"/>
                <w:sz w:val="20"/>
                <w:szCs w:val="20"/>
              </w:rPr>
              <w:fldChar w:fldCharType="end"/>
            </w:r>
            <w:r w:rsidRPr="00B6302A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</w:rPr>
              <w:t> </w:t>
            </w: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with two rows</w:t>
            </w:r>
          </w:p>
          <w:p w14:paraId="5626E369" w14:textId="1BAE2E5E" w:rsidR="00075C37" w:rsidRPr="00B6302A" w:rsidRDefault="00075C37" w:rsidP="00B6302A">
            <w:pPr>
              <w:pStyle w:val="NoSpacing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- compare and describe the difference between models of even numbers and models of odd numbers (Communicating)</w:t>
            </w:r>
            <w:r w:rsidRPr="00B6302A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</w:rPr>
              <w:t> </w:t>
            </w:r>
            <w:r w:rsidRPr="00B6302A">
              <w:rPr>
                <w:rFonts w:asciiTheme="minorHAnsi" w:hAnsiTheme="minorHAnsi" w:cs="Helvetic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2141B66" wp14:editId="0633FB2F">
                  <wp:extent cx="152400" cy="152400"/>
                  <wp:effectExtent l="0" t="0" r="0" b="0"/>
                  <wp:docPr id="14" name="Picture 1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84224" w14:textId="13EBCC5C" w:rsidR="00075C37" w:rsidRPr="00B6302A" w:rsidRDefault="00075C37" w:rsidP="00B6302A">
            <w:pPr>
              <w:pStyle w:val="NoSpacing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- recognise the connection between even numbers and the </w:t>
            </w:r>
            <w:r w:rsidR="00E56142" w:rsidRPr="00B6302A">
              <w:rPr>
                <w:sz w:val="20"/>
                <w:szCs w:val="20"/>
              </w:rPr>
              <w:fldChar w:fldCharType="begin"/>
            </w:r>
            <w:r w:rsidR="00E56142" w:rsidRPr="00B6302A">
              <w:rPr>
                <w:sz w:val="20"/>
                <w:szCs w:val="20"/>
              </w:rPr>
              <w:instrText xml:space="preserve"> HYPERLINK "http://syllabus.bos.nsw.edu.au/glossary/mat/multiplication/?ajax" \t "_blank" \o "Click for more information about 'multiplication'" </w:instrText>
            </w:r>
            <w:r w:rsidR="00E56142" w:rsidRPr="00B6302A">
              <w:rPr>
                <w:sz w:val="20"/>
                <w:szCs w:val="20"/>
              </w:rPr>
              <w:fldChar w:fldCharType="separate"/>
            </w:r>
            <w:r w:rsidRPr="00B6302A">
              <w:rPr>
                <w:rStyle w:val="Hyperlink"/>
                <w:rFonts w:asciiTheme="minorHAnsi" w:hAnsiTheme="minorHAnsi" w:cs="Helvetica"/>
                <w:sz w:val="20"/>
                <w:szCs w:val="20"/>
              </w:rPr>
              <w:t>multiplication</w:t>
            </w:r>
            <w:r w:rsidR="00E56142" w:rsidRPr="00B6302A">
              <w:rPr>
                <w:rStyle w:val="Hyperlink"/>
                <w:rFonts w:asciiTheme="minorHAnsi" w:hAnsiTheme="minorHAnsi" w:cs="Helvetica"/>
                <w:sz w:val="20"/>
                <w:szCs w:val="20"/>
              </w:rPr>
              <w:fldChar w:fldCharType="end"/>
            </w:r>
            <w:r w:rsidRPr="00B6302A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</w:rPr>
              <w:t> </w:t>
            </w: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facts for two (Reasoning)</w:t>
            </w:r>
          </w:p>
          <w:p w14:paraId="42F47975" w14:textId="77777777" w:rsidR="00CA13F7" w:rsidRPr="00B6302A" w:rsidRDefault="000C510F" w:rsidP="00B6302A">
            <w:pPr>
              <w:pStyle w:val="NoSpacing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- describe and generalise the conditions for a number to be even or odd</w:t>
            </w:r>
            <w:r w:rsidRPr="00B6302A">
              <w:rPr>
                <w:rFonts w:asciiTheme="minorHAnsi" w:hAnsiTheme="minorHAnsi" w:cs="Helvetic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67B750A" wp14:editId="7945EBDA">
                  <wp:extent cx="152400" cy="152400"/>
                  <wp:effectExtent l="0" t="0" r="0" b="0"/>
                  <wp:docPr id="16" name="Picture 16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02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942EFA3" wp14:editId="14FDA7CC">
                  <wp:extent cx="152400" cy="152400"/>
                  <wp:effectExtent l="0" t="0" r="0" b="0"/>
                  <wp:docPr id="17" name="Picture 17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4564B" w14:textId="77777777" w:rsidR="00E53402" w:rsidRPr="00B6302A" w:rsidRDefault="00E53402" w:rsidP="00B6302A">
            <w:pPr>
              <w:pStyle w:val="NoSpacing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- recognise the significance of the final digit of a whole number in determining whether a given number is even or odd (Reasoning)</w:t>
            </w:r>
          </w:p>
          <w:p w14:paraId="61739B6C" w14:textId="27674E80" w:rsidR="00E53402" w:rsidRPr="00075C37" w:rsidRDefault="00E53402" w:rsidP="00B6302A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 w:rsidRPr="00B6302A">
              <w:rPr>
                <w:rFonts w:asciiTheme="minorHAnsi" w:hAnsiTheme="minorHAnsi" w:cs="Helvetica"/>
                <w:color w:val="000000"/>
                <w:sz w:val="20"/>
                <w:szCs w:val="20"/>
              </w:rPr>
              <w:t>- identify even or odd numbers up to four digits</w:t>
            </w:r>
          </w:p>
        </w:tc>
      </w:tr>
      <w:tr w:rsidR="003F5FE9" w:rsidRPr="004A4DA4" w14:paraId="3AF8E4E5" w14:textId="77777777" w:rsidTr="00075C37">
        <w:trPr>
          <w:trHeight w:hRule="exact" w:val="851"/>
        </w:trPr>
        <w:tc>
          <w:tcPr>
            <w:tcW w:w="3085" w:type="dxa"/>
            <w:gridSpan w:val="2"/>
            <w:shd w:val="clear" w:color="auto" w:fill="FFFFCC"/>
          </w:tcPr>
          <w:p w14:paraId="0853C25E" w14:textId="4DCF5E73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419E21C6" w:rsidR="005F5F0A" w:rsidRPr="00B6302A" w:rsidRDefault="00A650D3" w:rsidP="00B630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6302A">
              <w:rPr>
                <w:rFonts w:asciiTheme="minorHAnsi" w:hAnsiTheme="minorHAnsi"/>
                <w:color w:val="FF0000"/>
              </w:rPr>
              <w:t>Have students write or draw everything they know about even and odd numbers.</w:t>
            </w:r>
          </w:p>
        </w:tc>
      </w:tr>
      <w:tr w:rsidR="005A7343" w:rsidRPr="004A4DA4" w14:paraId="3AC2808E" w14:textId="77777777" w:rsidTr="00075C37">
        <w:trPr>
          <w:trHeight w:hRule="exact" w:val="579"/>
        </w:trPr>
        <w:tc>
          <w:tcPr>
            <w:tcW w:w="3070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221FE6CB" w14:textId="77777777" w:rsidR="00657243" w:rsidRPr="00B6302A" w:rsidRDefault="00657243" w:rsidP="00B6302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B6302A">
              <w:rPr>
                <w:rFonts w:asciiTheme="minorHAnsi" w:hAnsiTheme="minorHAnsi"/>
                <w:b/>
              </w:rPr>
              <w:t>Skip counting</w:t>
            </w:r>
          </w:p>
          <w:p w14:paraId="3555E1C1" w14:textId="49AB8FB0" w:rsidR="005A7343" w:rsidRPr="00AF582B" w:rsidRDefault="00657243" w:rsidP="00BC12F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582B">
              <w:rPr>
                <w:rFonts w:asciiTheme="minorHAnsi" w:hAnsiTheme="minorHAnsi"/>
              </w:rPr>
              <w:t xml:space="preserve">Daily practice of counting forwards and backwards by </w:t>
            </w:r>
            <w:r w:rsidR="00BC12F2">
              <w:rPr>
                <w:rFonts w:asciiTheme="minorHAnsi" w:hAnsiTheme="minorHAnsi"/>
              </w:rPr>
              <w:t>2’s</w:t>
            </w:r>
            <w:r w:rsidRPr="00AF582B">
              <w:rPr>
                <w:rFonts w:asciiTheme="minorHAnsi" w:hAnsiTheme="minorHAnsi"/>
              </w:rPr>
              <w:t xml:space="preserve"> from any starting point.</w:t>
            </w:r>
            <w:r w:rsidRPr="00AF582B">
              <w:rPr>
                <w:rFonts w:asciiTheme="minorHAnsi" w:hAnsiTheme="minorHAnsi"/>
              </w:rPr>
              <w:cr/>
            </w:r>
            <w:r w:rsidR="00BC12F2">
              <w:rPr>
                <w:rFonts w:asciiTheme="minorHAnsi" w:hAnsiTheme="minorHAnsi"/>
              </w:rPr>
              <w:t xml:space="preserve"> (go from 1 digit up to 3 and 4 digit numbers)</w:t>
            </w:r>
          </w:p>
        </w:tc>
      </w:tr>
      <w:tr w:rsidR="005A7343" w:rsidRPr="004A4DA4" w14:paraId="23467F1E" w14:textId="77777777" w:rsidTr="00075C37">
        <w:trPr>
          <w:trHeight w:hRule="exact" w:val="843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0072D437" w:rsidR="007B7184" w:rsidRPr="007B7184" w:rsidRDefault="007B7184" w:rsidP="007B7184"/>
        </w:tc>
      </w:tr>
      <w:tr w:rsidR="00081A4D" w:rsidRPr="004A4DA4" w14:paraId="747DA87F" w14:textId="77777777" w:rsidTr="00075C37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7B718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075C37">
        <w:trPr>
          <w:trHeight w:hRule="exact" w:val="2023"/>
        </w:trPr>
        <w:tc>
          <w:tcPr>
            <w:tcW w:w="3070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7B718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53402">
        <w:trPr>
          <w:trHeight w:hRule="exact" w:val="296"/>
        </w:trPr>
        <w:tc>
          <w:tcPr>
            <w:tcW w:w="3070" w:type="dxa"/>
            <w:gridSpan w:val="2"/>
            <w:shd w:val="clear" w:color="auto" w:fill="FFFFCC"/>
          </w:tcPr>
          <w:p w14:paraId="13B5FCB6" w14:textId="77777777" w:rsidR="00081A4D" w:rsidRPr="004A4DA4" w:rsidRDefault="00081A4D" w:rsidP="007B718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1A44B127" w:rsidR="00081A4D" w:rsidRPr="00C5214D" w:rsidRDefault="00A650D3" w:rsidP="007B7184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Array sheet, hundred chart, number cards, </w:t>
            </w:r>
            <w:proofErr w:type="spellStart"/>
            <w:r>
              <w:rPr>
                <w:rFonts w:asciiTheme="minorHAnsi" w:hAnsiTheme="minorHAnsi"/>
              </w:rPr>
              <w:t>ipads</w:t>
            </w:r>
            <w:proofErr w:type="spellEnd"/>
            <w:r>
              <w:rPr>
                <w:rFonts w:asciiTheme="minorHAnsi" w:hAnsiTheme="minorHAnsi"/>
              </w:rPr>
              <w:t>, drawing paper, counters, 0-9 wheel</w:t>
            </w:r>
          </w:p>
        </w:tc>
      </w:tr>
    </w:tbl>
    <w:p w14:paraId="27461560" w14:textId="7D9B04A1" w:rsidR="00CA13F7" w:rsidRPr="002739D2" w:rsidRDefault="00CA13F7" w:rsidP="002739D2">
      <w:pPr>
        <w:spacing w:after="200" w:line="276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1F4341">
        <w:trPr>
          <w:trHeight w:val="176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2C1711A" w14:textId="2CE0FAC5" w:rsidR="0097229A" w:rsidRPr="0097229A" w:rsidRDefault="0097229A" w:rsidP="00B6302A">
            <w:pPr>
              <w:pStyle w:val="Heading2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97229A">
              <w:rPr>
                <w:rFonts w:asciiTheme="minorHAnsi" w:hAnsiTheme="minorHAnsi"/>
                <w:sz w:val="20"/>
              </w:rPr>
              <w:t>Lesson 1</w:t>
            </w:r>
          </w:p>
          <w:p w14:paraId="1F3E34A2" w14:textId="4B2A7456" w:rsidR="0097229A" w:rsidRDefault="00BC12F2" w:rsidP="0097229A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Define the terms odd and even. </w:t>
            </w:r>
          </w:p>
          <w:p w14:paraId="2FB9377D" w14:textId="0361F7DA" w:rsidR="00BC12F2" w:rsidRPr="006908E6" w:rsidRDefault="00BC12F2" w:rsidP="00BC12F2">
            <w:pPr>
              <w:rPr>
                <w:rFonts w:asciiTheme="minorHAnsi" w:hAnsiTheme="minorHAnsi"/>
                <w:lang w:eastAsia="en-AU"/>
              </w:rPr>
            </w:pPr>
            <w:r w:rsidRPr="006908E6">
              <w:rPr>
                <w:rFonts w:asciiTheme="minorHAnsi" w:hAnsiTheme="minorHAnsi"/>
                <w:lang w:eastAsia="en-AU"/>
              </w:rPr>
              <w:t xml:space="preserve">Using an array of 2 rows, call out various odd and even numbers and </w:t>
            </w:r>
            <w:r w:rsidR="006908E6" w:rsidRPr="006908E6">
              <w:rPr>
                <w:rFonts w:asciiTheme="minorHAnsi" w:hAnsiTheme="minorHAnsi"/>
                <w:lang w:eastAsia="en-AU"/>
              </w:rPr>
              <w:t>have students draw or cover up dots to show the number stated. This gives a visual representation.</w:t>
            </w:r>
            <w:r w:rsidR="006908E6">
              <w:rPr>
                <w:rFonts w:asciiTheme="minorHAnsi" w:hAnsiTheme="minorHAnsi"/>
                <w:lang w:eastAsia="en-AU"/>
              </w:rPr>
              <w:t xml:space="preserve"> Discuss the differences between the even models and the odd models.</w:t>
            </w:r>
          </w:p>
          <w:p w14:paraId="5658ACE5" w14:textId="2110ADBB" w:rsidR="00BC12F2" w:rsidRDefault="00BC12F2" w:rsidP="0097229A">
            <w:pPr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17E5B10F" wp14:editId="748865E0">
                  <wp:extent cx="2286000" cy="4940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80F66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64F30" w14:textId="77777777" w:rsidR="00BC12F2" w:rsidRPr="00BC12F2" w:rsidRDefault="00BC12F2" w:rsidP="0097229A">
            <w:pPr>
              <w:rPr>
                <w:rFonts w:asciiTheme="minorHAnsi" w:hAnsiTheme="minorHAnsi"/>
              </w:rPr>
            </w:pPr>
          </w:p>
          <w:p w14:paraId="3498A69C" w14:textId="77777777" w:rsidR="00D21D4A" w:rsidRPr="00B6302A" w:rsidRDefault="0097229A" w:rsidP="00B6302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b/>
              </w:rPr>
            </w:pPr>
            <w:r w:rsidRPr="00B6302A">
              <w:rPr>
                <w:rFonts w:asciiTheme="minorHAnsi" w:hAnsiTheme="minorHAnsi"/>
                <w:b/>
              </w:rPr>
              <w:t>Lesson 2</w:t>
            </w:r>
          </w:p>
          <w:p w14:paraId="4B496B2B" w14:textId="77777777" w:rsidR="006908E6" w:rsidRPr="006908E6" w:rsidRDefault="006908E6" w:rsidP="006908E6">
            <w:pPr>
              <w:rPr>
                <w:rFonts w:asciiTheme="minorHAnsi" w:hAnsiTheme="minorHAnsi"/>
              </w:rPr>
            </w:pPr>
            <w:r w:rsidRPr="006908E6">
              <w:rPr>
                <w:rFonts w:asciiTheme="minorHAnsi" w:hAnsiTheme="minorHAnsi"/>
                <w:lang w:eastAsia="en-AU"/>
              </w:rPr>
              <w:t xml:space="preserve">Use a hundred </w:t>
            </w:r>
            <w:proofErr w:type="gramStart"/>
            <w:r w:rsidRPr="006908E6">
              <w:rPr>
                <w:rFonts w:asciiTheme="minorHAnsi" w:hAnsiTheme="minorHAnsi"/>
                <w:lang w:eastAsia="en-AU"/>
              </w:rPr>
              <w:t>chart</w:t>
            </w:r>
            <w:proofErr w:type="gramEnd"/>
            <w:r w:rsidRPr="006908E6">
              <w:rPr>
                <w:rFonts w:asciiTheme="minorHAnsi" w:hAnsiTheme="minorHAnsi"/>
                <w:lang w:eastAsia="en-AU"/>
              </w:rPr>
              <w:t xml:space="preserve"> and circle all of the multiples of 2 in red. </w:t>
            </w:r>
            <w:r w:rsidRPr="006908E6">
              <w:rPr>
                <w:rFonts w:asciiTheme="minorHAnsi" w:hAnsiTheme="minorHAnsi"/>
              </w:rPr>
              <w:t>Discuss and reflect upon how these results are linked to the work done in week 1, Lesson 1 with the multiples of 4, 6 and 8.</w:t>
            </w:r>
          </w:p>
          <w:p w14:paraId="5151498C" w14:textId="77777777" w:rsidR="00A222CC" w:rsidRDefault="00A222CC" w:rsidP="0097229A">
            <w:pPr>
              <w:rPr>
                <w:rFonts w:asciiTheme="minorHAnsi" w:hAnsiTheme="minorHAnsi"/>
                <w:b/>
              </w:rPr>
            </w:pPr>
          </w:p>
          <w:p w14:paraId="7CD10E9B" w14:textId="272854FE" w:rsidR="000E53AA" w:rsidRPr="00B6302A" w:rsidRDefault="00A222CC" w:rsidP="00B6302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b/>
              </w:rPr>
            </w:pPr>
            <w:r w:rsidRPr="00B6302A">
              <w:rPr>
                <w:rFonts w:asciiTheme="minorHAnsi" w:hAnsiTheme="minorHAnsi"/>
                <w:b/>
              </w:rPr>
              <w:t>Lesson 3</w:t>
            </w:r>
          </w:p>
          <w:p w14:paraId="7E3F905E" w14:textId="2CE44DC5" w:rsidR="005C1912" w:rsidRPr="005C1912" w:rsidRDefault="005C1912" w:rsidP="005C1912">
            <w:pPr>
              <w:rPr>
                <w:rFonts w:asciiTheme="minorHAnsi" w:hAnsiTheme="minorHAnsi"/>
              </w:rPr>
            </w:pPr>
            <w:r w:rsidRPr="005C1912">
              <w:rPr>
                <w:rFonts w:asciiTheme="minorHAnsi" w:hAnsiTheme="minorHAnsi"/>
              </w:rPr>
              <w:t>Final digit of a number</w:t>
            </w:r>
          </w:p>
          <w:p w14:paraId="436C2F21" w14:textId="1DF6A872" w:rsidR="005C1912" w:rsidRPr="005C1912" w:rsidRDefault="005C1912" w:rsidP="005C19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Demonstrate using </w:t>
            </w:r>
            <w:r w:rsidRPr="005C1912">
              <w:rPr>
                <w:rFonts w:asciiTheme="minorHAnsi" w:hAnsiTheme="minorHAnsi"/>
              </w:rPr>
              <w:t xml:space="preserve">cards up to four digits </w:t>
            </w:r>
            <w:r>
              <w:rPr>
                <w:rFonts w:asciiTheme="minorHAnsi" w:hAnsiTheme="minorHAnsi"/>
              </w:rPr>
              <w:t xml:space="preserve">and </w:t>
            </w:r>
            <w:r w:rsidRPr="005C1912">
              <w:rPr>
                <w:rFonts w:asciiTheme="minorHAnsi" w:hAnsiTheme="minorHAnsi"/>
              </w:rPr>
              <w:t>identify</w:t>
            </w:r>
            <w:r>
              <w:rPr>
                <w:rFonts w:asciiTheme="minorHAnsi" w:hAnsiTheme="minorHAnsi"/>
              </w:rPr>
              <w:t>ing</w:t>
            </w:r>
            <w:r w:rsidRPr="005C1912">
              <w:rPr>
                <w:rFonts w:asciiTheme="minorHAnsi" w:hAnsiTheme="minorHAnsi"/>
              </w:rPr>
              <w:t xml:space="preserve"> even or odd numbers by</w:t>
            </w:r>
            <w:r>
              <w:rPr>
                <w:rFonts w:asciiTheme="minorHAnsi" w:hAnsiTheme="minorHAnsi"/>
              </w:rPr>
              <w:t xml:space="preserve"> </w:t>
            </w:r>
            <w:r w:rsidRPr="005C1912">
              <w:rPr>
                <w:rFonts w:asciiTheme="minorHAnsi" w:hAnsiTheme="minorHAnsi"/>
              </w:rPr>
              <w:t xml:space="preserve">using the final digit of the whole number. </w:t>
            </w:r>
          </w:p>
          <w:p w14:paraId="4271EF4A" w14:textId="5F4B5716" w:rsidR="000C510F" w:rsidRDefault="000C510F" w:rsidP="00657243">
            <w:pPr>
              <w:rPr>
                <w:rFonts w:asciiTheme="minorHAnsi" w:hAnsiTheme="minorHAnsi"/>
              </w:rPr>
            </w:pPr>
          </w:p>
          <w:p w14:paraId="0595B3CA" w14:textId="7CFEEBA4" w:rsidR="00657243" w:rsidRPr="0097229A" w:rsidRDefault="00657243" w:rsidP="006572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5E52E2DF" w:rsidR="001C6A19" w:rsidRPr="004A4DA4" w:rsidRDefault="00D32658" w:rsidP="0097229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S2 </w:t>
            </w:r>
          </w:p>
        </w:tc>
        <w:tc>
          <w:tcPr>
            <w:tcW w:w="9639" w:type="dxa"/>
          </w:tcPr>
          <w:p w14:paraId="59BED329" w14:textId="77777777" w:rsidR="00AF582B" w:rsidRDefault="00E53402" w:rsidP="00E5340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Focus on arrays using multiples only. Use counters well to show arrays.</w:t>
            </w:r>
          </w:p>
          <w:p w14:paraId="6216C747" w14:textId="77777777" w:rsidR="00E53402" w:rsidRDefault="001F4341" w:rsidP="001F434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hundreds chart. Complete odd numbers starting from 1. Colour multiples 5 and make comparisons from there (with assistance).</w:t>
            </w:r>
          </w:p>
          <w:p w14:paraId="423BA4A5" w14:textId="77777777" w:rsidR="001F4341" w:rsidRDefault="001F4341" w:rsidP="001F434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cards but go only as high as 2 digits.</w:t>
            </w:r>
          </w:p>
          <w:p w14:paraId="19DB8B04" w14:textId="1FA04228" w:rsidR="001F4341" w:rsidRPr="00AF582B" w:rsidRDefault="001F4341" w:rsidP="001F4341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528317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06FD991" w14:textId="77777777" w:rsidR="001C6A19" w:rsidRDefault="0097229A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bookmarkStart w:id="1" w:name="_S2"/>
            <w:bookmarkEnd w:id="1"/>
            <w:r>
              <w:rPr>
                <w:rFonts w:asciiTheme="minorHAnsi" w:hAnsiTheme="minorHAnsi"/>
                <w:szCs w:val="24"/>
              </w:rPr>
              <w:t>S2</w:t>
            </w:r>
          </w:p>
          <w:p w14:paraId="5DFA43E6" w14:textId="77777777" w:rsidR="00AC2F27" w:rsidRDefault="00AC2F27" w:rsidP="00AC2F27">
            <w:pPr>
              <w:rPr>
                <w:lang w:eastAsia="en-AU"/>
              </w:rPr>
            </w:pPr>
          </w:p>
          <w:p w14:paraId="650BBF8C" w14:textId="77777777" w:rsidR="00AC2F27" w:rsidRDefault="00AC2F27" w:rsidP="00AC2F27">
            <w:pPr>
              <w:rPr>
                <w:lang w:eastAsia="en-AU"/>
              </w:rPr>
            </w:pPr>
          </w:p>
          <w:p w14:paraId="0EC03FDE" w14:textId="77777777" w:rsidR="00AC2F27" w:rsidRDefault="00AC2F27" w:rsidP="00AC2F27">
            <w:pPr>
              <w:rPr>
                <w:lang w:eastAsia="en-AU"/>
              </w:rPr>
            </w:pPr>
          </w:p>
          <w:p w14:paraId="61C670F6" w14:textId="3CB8B563" w:rsidR="00AC2F27" w:rsidRPr="00AC2F27" w:rsidRDefault="00AC2F27" w:rsidP="002739D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   </w:t>
            </w:r>
          </w:p>
        </w:tc>
        <w:tc>
          <w:tcPr>
            <w:tcW w:w="9639" w:type="dxa"/>
          </w:tcPr>
          <w:p w14:paraId="606E170C" w14:textId="165F2A27" w:rsidR="006908E6" w:rsidRPr="006908E6" w:rsidRDefault="006908E6" w:rsidP="00BC12F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Place students in pairs and have them </w:t>
            </w:r>
            <w:r w:rsidRPr="006908E6">
              <w:rPr>
                <w:rFonts w:asciiTheme="minorHAnsi" w:hAnsiTheme="minorHAnsi"/>
                <w:color w:val="FF0000"/>
              </w:rPr>
              <w:t xml:space="preserve">record each other on </w:t>
            </w:r>
            <w:proofErr w:type="spellStart"/>
            <w:r w:rsidRPr="006908E6">
              <w:rPr>
                <w:rFonts w:asciiTheme="minorHAnsi" w:hAnsiTheme="minorHAnsi"/>
                <w:color w:val="FF0000"/>
              </w:rPr>
              <w:t>ipads</w:t>
            </w:r>
            <w:proofErr w:type="spellEnd"/>
            <w:r w:rsidRPr="006908E6">
              <w:rPr>
                <w:rFonts w:asciiTheme="minorHAnsi" w:hAnsiTheme="minorHAnsi"/>
                <w:color w:val="FF0000"/>
              </w:rPr>
              <w:t xml:space="preserve"> making even and odd numbers using arrays.</w:t>
            </w:r>
          </w:p>
          <w:p w14:paraId="31D8FC2A" w14:textId="3EBBE766" w:rsidR="00BC12F2" w:rsidRPr="006908E6" w:rsidRDefault="00E53402" w:rsidP="00BC12F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Investigation: </w:t>
            </w:r>
            <w:r w:rsidR="006908E6">
              <w:rPr>
                <w:rFonts w:asciiTheme="minorHAnsi" w:hAnsiTheme="minorHAnsi"/>
              </w:rPr>
              <w:t>C</w:t>
            </w:r>
            <w:r w:rsidR="00BC12F2" w:rsidRPr="006908E6">
              <w:rPr>
                <w:rFonts w:asciiTheme="minorHAnsi" w:hAnsiTheme="minorHAnsi"/>
              </w:rPr>
              <w:t>ircle all of the odd numbers in blue. Reflect and discuss as with even numbers.</w:t>
            </w:r>
            <w:r w:rsidR="005C1912">
              <w:rPr>
                <w:rFonts w:asciiTheme="minorHAnsi" w:hAnsiTheme="minorHAnsi"/>
              </w:rPr>
              <w:t xml:space="preserve"> Does this link in with our definitions of even and odd numbers.</w:t>
            </w:r>
          </w:p>
          <w:p w14:paraId="719225D6" w14:textId="77777777" w:rsidR="00BC12F2" w:rsidRPr="00BC12F2" w:rsidRDefault="00BC12F2" w:rsidP="00BC12F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C12F2">
              <w:rPr>
                <w:rFonts w:asciiTheme="minorHAnsi" w:hAnsiTheme="minorHAnsi"/>
              </w:rPr>
              <w:t>Final digit of a number</w:t>
            </w:r>
          </w:p>
          <w:p w14:paraId="0EC2836F" w14:textId="77777777" w:rsidR="00BC12F2" w:rsidRPr="00BC12F2" w:rsidRDefault="00BC12F2" w:rsidP="000C510F">
            <w:pPr>
              <w:pStyle w:val="ListParagraph"/>
              <w:rPr>
                <w:rFonts w:asciiTheme="minorHAnsi" w:hAnsiTheme="minorHAnsi"/>
              </w:rPr>
            </w:pPr>
            <w:r w:rsidRPr="00BC12F2">
              <w:rPr>
                <w:rFonts w:asciiTheme="minorHAnsi" w:hAnsiTheme="minorHAnsi"/>
              </w:rPr>
              <w:t>Students are given a number of cards up to four digits they then are to identify even or odd numbers by</w:t>
            </w:r>
          </w:p>
          <w:p w14:paraId="5738FEC8" w14:textId="77777777" w:rsidR="00BC12F2" w:rsidRPr="00BC12F2" w:rsidRDefault="00BC12F2" w:rsidP="000C510F">
            <w:pPr>
              <w:pStyle w:val="ListParagraph"/>
              <w:rPr>
                <w:rFonts w:asciiTheme="minorHAnsi" w:hAnsiTheme="minorHAnsi"/>
              </w:rPr>
            </w:pPr>
            <w:proofErr w:type="gramStart"/>
            <w:r w:rsidRPr="00BC12F2">
              <w:rPr>
                <w:rFonts w:asciiTheme="minorHAnsi" w:hAnsiTheme="minorHAnsi"/>
              </w:rPr>
              <w:t>using</w:t>
            </w:r>
            <w:proofErr w:type="gramEnd"/>
            <w:r w:rsidRPr="00BC12F2">
              <w:rPr>
                <w:rFonts w:asciiTheme="minorHAnsi" w:hAnsiTheme="minorHAnsi"/>
              </w:rPr>
              <w:t xml:space="preserve"> the final digit of the whole number. Students are then to describe and generalise before placing in</w:t>
            </w:r>
          </w:p>
          <w:p w14:paraId="009CD622" w14:textId="48376893" w:rsidR="00BC12F2" w:rsidRDefault="00BC12F2" w:rsidP="000C510F">
            <w:pPr>
              <w:pStyle w:val="ListParagraph"/>
              <w:rPr>
                <w:rFonts w:asciiTheme="minorHAnsi" w:hAnsiTheme="minorHAnsi"/>
              </w:rPr>
            </w:pPr>
            <w:proofErr w:type="gramStart"/>
            <w:r w:rsidRPr="00BC12F2">
              <w:rPr>
                <w:rFonts w:asciiTheme="minorHAnsi" w:hAnsiTheme="minorHAnsi"/>
              </w:rPr>
              <w:t>the</w:t>
            </w:r>
            <w:proofErr w:type="gramEnd"/>
            <w:r w:rsidRPr="00BC12F2">
              <w:rPr>
                <w:rFonts w:asciiTheme="minorHAnsi" w:hAnsiTheme="minorHAnsi"/>
              </w:rPr>
              <w:t xml:space="preserve"> odd or even pile of numbers.</w:t>
            </w:r>
            <w:r w:rsidR="00E53402">
              <w:rPr>
                <w:rFonts w:asciiTheme="minorHAnsi" w:hAnsiTheme="minorHAnsi"/>
              </w:rPr>
              <w:t xml:space="preserve"> </w:t>
            </w:r>
            <w:r w:rsidR="00E53402" w:rsidRPr="00E53402">
              <w:rPr>
                <w:rFonts w:asciiTheme="minorHAnsi" w:hAnsiTheme="minorHAnsi"/>
                <w:color w:val="FF0000"/>
              </w:rPr>
              <w:t>Anecdotal records</w:t>
            </w:r>
          </w:p>
          <w:p w14:paraId="1A384E1D" w14:textId="10536ABA" w:rsidR="00A86BC1" w:rsidRPr="00E53402" w:rsidRDefault="00E53402" w:rsidP="00E53402">
            <w:pPr>
              <w:rPr>
                <w:rFonts w:asciiTheme="minorHAnsi" w:hAnsiTheme="minorHAnsi"/>
                <w:color w:val="FF0000"/>
              </w:rPr>
            </w:pPr>
            <w:r w:rsidRPr="00E53402">
              <w:rPr>
                <w:rFonts w:asciiTheme="minorHAnsi" w:hAnsiTheme="minorHAnsi"/>
                <w:color w:val="FF0000"/>
              </w:rPr>
              <w:t>Have students draw the following before answering questions</w:t>
            </w:r>
          </w:p>
          <w:p w14:paraId="1BD007B3" w14:textId="77777777" w:rsidR="00A86BC1" w:rsidRPr="00E53402" w:rsidRDefault="00A86BC1" w:rsidP="00E53402">
            <w:pPr>
              <w:pStyle w:val="ListParagraph"/>
              <w:rPr>
                <w:rFonts w:asciiTheme="minorHAnsi" w:hAnsiTheme="minorHAnsi"/>
                <w:color w:val="FF0000"/>
              </w:rPr>
            </w:pPr>
            <w:r w:rsidRPr="00E53402">
              <w:rPr>
                <w:rFonts w:asciiTheme="minorHAnsi" w:hAnsiTheme="minorHAnsi"/>
                <w:color w:val="FF0000"/>
              </w:rPr>
              <w:t xml:space="preserve">There are 19 houses along Beachfront Drive. </w:t>
            </w:r>
          </w:p>
          <w:p w14:paraId="16C42A62" w14:textId="5A8E93BD" w:rsidR="00A86BC1" w:rsidRPr="00E53402" w:rsidRDefault="00A86BC1" w:rsidP="00E53402">
            <w:pPr>
              <w:rPr>
                <w:rFonts w:asciiTheme="minorHAnsi" w:hAnsiTheme="minorHAnsi"/>
                <w:color w:val="FF0000"/>
              </w:rPr>
            </w:pPr>
            <w:r w:rsidRPr="00E53402">
              <w:rPr>
                <w:rFonts w:asciiTheme="minorHAnsi" w:hAnsiTheme="minorHAnsi"/>
                <w:color w:val="FF0000"/>
              </w:rPr>
              <w:t xml:space="preserve">As all face the sea they are only on 1 side of the road. </w:t>
            </w:r>
          </w:p>
          <w:p w14:paraId="0E42DBDD" w14:textId="46E6C42B" w:rsidR="00A86BC1" w:rsidRPr="00E53402" w:rsidRDefault="00A86BC1" w:rsidP="00E53402">
            <w:pPr>
              <w:rPr>
                <w:rFonts w:asciiTheme="minorHAnsi" w:hAnsiTheme="minorHAnsi"/>
                <w:color w:val="FF0000"/>
              </w:rPr>
            </w:pPr>
            <w:r w:rsidRPr="00E53402">
              <w:rPr>
                <w:rFonts w:asciiTheme="minorHAnsi" w:hAnsiTheme="minorHAnsi"/>
                <w:color w:val="FF0000"/>
              </w:rPr>
              <w:t xml:space="preserve">Each house has its number painted brightly on the gate-post. All ‘odd’ numbers are red and all ‘even’ numbers are blue. </w:t>
            </w:r>
          </w:p>
          <w:p w14:paraId="6336E300" w14:textId="77777777" w:rsidR="00E53402" w:rsidRPr="00E53402" w:rsidRDefault="00A86BC1" w:rsidP="00E53402">
            <w:pPr>
              <w:rPr>
                <w:rFonts w:asciiTheme="minorHAnsi" w:hAnsiTheme="minorHAnsi"/>
                <w:color w:val="FF0000"/>
              </w:rPr>
            </w:pPr>
            <w:r w:rsidRPr="00E53402">
              <w:rPr>
                <w:rFonts w:asciiTheme="minorHAnsi" w:hAnsiTheme="minorHAnsi"/>
                <w:color w:val="FF0000"/>
              </w:rPr>
              <w:t>W</w:t>
            </w:r>
            <w:r w:rsidR="00E53402" w:rsidRPr="00E53402">
              <w:rPr>
                <w:rFonts w:asciiTheme="minorHAnsi" w:hAnsiTheme="minorHAnsi"/>
                <w:color w:val="FF0000"/>
              </w:rPr>
              <w:t>hat is the colour of the number</w:t>
            </w:r>
            <w:r w:rsidRPr="00E53402"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3AABAE64" w14:textId="021E59A3" w:rsidR="00A86BC1" w:rsidRPr="00E53402" w:rsidRDefault="00A86BC1" w:rsidP="00E534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FF0000"/>
              </w:rPr>
            </w:pPr>
            <w:proofErr w:type="gramStart"/>
            <w:r w:rsidRPr="00E53402">
              <w:rPr>
                <w:rFonts w:asciiTheme="minorHAnsi" w:hAnsiTheme="minorHAnsi"/>
                <w:color w:val="FF0000"/>
              </w:rPr>
              <w:t>on</w:t>
            </w:r>
            <w:proofErr w:type="gramEnd"/>
            <w:r w:rsidRPr="00E53402">
              <w:rPr>
                <w:rFonts w:asciiTheme="minorHAnsi" w:hAnsiTheme="minorHAnsi"/>
                <w:color w:val="FF0000"/>
              </w:rPr>
              <w:t xml:space="preserve"> the first house</w:t>
            </w:r>
            <w:r w:rsidR="00E53402" w:rsidRPr="00E53402">
              <w:rPr>
                <w:rFonts w:asciiTheme="minorHAnsi" w:hAnsiTheme="minorHAnsi"/>
                <w:color w:val="FF0000"/>
              </w:rPr>
              <w:t>?</w:t>
            </w:r>
          </w:p>
          <w:p w14:paraId="674E1442" w14:textId="61616308" w:rsidR="00A86BC1" w:rsidRPr="00E53402" w:rsidRDefault="00A86BC1" w:rsidP="00E534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FF0000"/>
              </w:rPr>
            </w:pPr>
            <w:proofErr w:type="gramStart"/>
            <w:r w:rsidRPr="00E53402">
              <w:rPr>
                <w:rFonts w:asciiTheme="minorHAnsi" w:hAnsiTheme="minorHAnsi"/>
                <w:color w:val="FF0000"/>
              </w:rPr>
              <w:t>on</w:t>
            </w:r>
            <w:proofErr w:type="gramEnd"/>
            <w:r w:rsidRPr="00E53402">
              <w:rPr>
                <w:rFonts w:asciiTheme="minorHAnsi" w:hAnsiTheme="minorHAnsi"/>
                <w:color w:val="FF0000"/>
              </w:rPr>
              <w:t xml:space="preserve"> the 4th last house</w:t>
            </w:r>
            <w:r w:rsidR="00E53402" w:rsidRPr="00E53402">
              <w:rPr>
                <w:rFonts w:asciiTheme="minorHAnsi" w:hAnsiTheme="minorHAnsi"/>
                <w:color w:val="FF0000"/>
              </w:rPr>
              <w:t>?</w:t>
            </w:r>
          </w:p>
          <w:p w14:paraId="396C1154" w14:textId="7021192D" w:rsidR="00A86BC1" w:rsidRPr="00E53402" w:rsidRDefault="00A86BC1" w:rsidP="00E534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FF0000"/>
              </w:rPr>
            </w:pPr>
            <w:proofErr w:type="gramStart"/>
            <w:r w:rsidRPr="00E53402">
              <w:rPr>
                <w:rFonts w:asciiTheme="minorHAnsi" w:hAnsiTheme="minorHAnsi"/>
                <w:color w:val="FF0000"/>
              </w:rPr>
              <w:t>on</w:t>
            </w:r>
            <w:proofErr w:type="gramEnd"/>
            <w:r w:rsidRPr="00E53402">
              <w:rPr>
                <w:rFonts w:asciiTheme="minorHAnsi" w:hAnsiTheme="minorHAnsi"/>
                <w:color w:val="FF0000"/>
              </w:rPr>
              <w:t xml:space="preserve"> the last house</w:t>
            </w:r>
            <w:r w:rsidR="00E53402" w:rsidRPr="00E53402">
              <w:rPr>
                <w:rFonts w:asciiTheme="minorHAnsi" w:hAnsiTheme="minorHAnsi"/>
                <w:color w:val="FF0000"/>
              </w:rPr>
              <w:t>?</w:t>
            </w:r>
          </w:p>
          <w:p w14:paraId="7F63659B" w14:textId="09A9DC0F" w:rsidR="007B7184" w:rsidRPr="00E53402" w:rsidRDefault="00A86BC1" w:rsidP="00E534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FF0000"/>
              </w:rPr>
            </w:pPr>
            <w:proofErr w:type="gramStart"/>
            <w:r w:rsidRPr="00E53402">
              <w:rPr>
                <w:rFonts w:asciiTheme="minorHAnsi" w:hAnsiTheme="minorHAnsi"/>
                <w:color w:val="FF0000"/>
              </w:rPr>
              <w:t>on</w:t>
            </w:r>
            <w:proofErr w:type="gramEnd"/>
            <w:r w:rsidRPr="00E53402">
              <w:rPr>
                <w:rFonts w:asciiTheme="minorHAnsi" w:hAnsiTheme="minorHAnsi"/>
                <w:color w:val="FF0000"/>
              </w:rPr>
              <w:t xml:space="preserve"> the middle house</w:t>
            </w:r>
            <w:r w:rsidR="00E53402" w:rsidRPr="00E53402">
              <w:rPr>
                <w:rFonts w:asciiTheme="minorHAnsi" w:hAnsiTheme="minorHAnsi"/>
                <w:color w:val="FF0000"/>
              </w:rPr>
              <w:t>?</w:t>
            </w:r>
          </w:p>
        </w:tc>
      </w:tr>
      <w:tr w:rsidR="001C6A19" w:rsidRPr="004A4DA4" w14:paraId="59210916" w14:textId="233DDF99" w:rsidTr="001F4341">
        <w:trPr>
          <w:trHeight w:val="178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AA545C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AC99D1A" w:rsidR="001C6A19" w:rsidRPr="004A4DA4" w:rsidRDefault="005F5F0A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</w:t>
            </w:r>
          </w:p>
        </w:tc>
        <w:tc>
          <w:tcPr>
            <w:tcW w:w="9639" w:type="dxa"/>
          </w:tcPr>
          <w:p w14:paraId="2F6DCCCD" w14:textId="77777777" w:rsidR="00C5214D" w:rsidRDefault="001F4341" w:rsidP="001F43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a 10 x 10 array. Have students do large arrays. They can go higher than a 10x10 array if they show competency.</w:t>
            </w:r>
          </w:p>
          <w:p w14:paraId="6406DF2E" w14:textId="2AD449D2" w:rsidR="001F4341" w:rsidRDefault="001F4341" w:rsidP="001F43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the 0-9 wheel and look for and describe in words the patterns found based on results from hundreds chart (compare and contrast)</w:t>
            </w:r>
          </w:p>
          <w:p w14:paraId="17B7C6D4" w14:textId="78EFC7CD" w:rsidR="001F4341" w:rsidRPr="001F4341" w:rsidRDefault="001F4341" w:rsidP="001F434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cards with 5 and 6 digits.</w:t>
            </w:r>
          </w:p>
        </w:tc>
      </w:tr>
      <w:tr w:rsidR="001C6A19" w:rsidRPr="004A4DA4" w14:paraId="7076240C" w14:textId="0053691E" w:rsidTr="001F4341">
        <w:trPr>
          <w:trHeight w:val="690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4AC433D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20F99FEA" w:rsidR="005D2618" w:rsidRPr="001F4341" w:rsidRDefault="005D2618" w:rsidP="001F4341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1F4341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07A"/>
    <w:multiLevelType w:val="multilevel"/>
    <w:tmpl w:val="05A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A0932"/>
    <w:multiLevelType w:val="hybridMultilevel"/>
    <w:tmpl w:val="CC7090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2AF"/>
    <w:multiLevelType w:val="hybridMultilevel"/>
    <w:tmpl w:val="C9AA0CF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03ED5"/>
    <w:multiLevelType w:val="multilevel"/>
    <w:tmpl w:val="61D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03441"/>
    <w:multiLevelType w:val="hybridMultilevel"/>
    <w:tmpl w:val="AC105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4226"/>
    <w:multiLevelType w:val="hybridMultilevel"/>
    <w:tmpl w:val="729C32E2"/>
    <w:lvl w:ilvl="0" w:tplc="C15426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12C40"/>
    <w:multiLevelType w:val="multilevel"/>
    <w:tmpl w:val="B81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D4A5B"/>
    <w:multiLevelType w:val="multilevel"/>
    <w:tmpl w:val="8BD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0457B4"/>
    <w:multiLevelType w:val="hybridMultilevel"/>
    <w:tmpl w:val="0E24D06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8F66D6A"/>
    <w:multiLevelType w:val="multilevel"/>
    <w:tmpl w:val="82E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FE0E8B"/>
    <w:multiLevelType w:val="hybridMultilevel"/>
    <w:tmpl w:val="317A781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27980"/>
    <w:multiLevelType w:val="multilevel"/>
    <w:tmpl w:val="B49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F0A77"/>
    <w:multiLevelType w:val="hybridMultilevel"/>
    <w:tmpl w:val="AC56F6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2878"/>
    <w:multiLevelType w:val="hybridMultilevel"/>
    <w:tmpl w:val="72DC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D07F2B"/>
    <w:multiLevelType w:val="multilevel"/>
    <w:tmpl w:val="B3D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44C44"/>
    <w:multiLevelType w:val="hybridMultilevel"/>
    <w:tmpl w:val="D5EEA9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8525EC6"/>
    <w:multiLevelType w:val="multilevel"/>
    <w:tmpl w:val="1C0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D1B74"/>
    <w:multiLevelType w:val="hybridMultilevel"/>
    <w:tmpl w:val="D6562C1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FE0C8B"/>
    <w:multiLevelType w:val="multilevel"/>
    <w:tmpl w:val="E02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2"/>
  </w:num>
  <w:num w:numId="4">
    <w:abstractNumId w:val="14"/>
  </w:num>
  <w:num w:numId="5">
    <w:abstractNumId w:val="7"/>
  </w:num>
  <w:num w:numId="6">
    <w:abstractNumId w:val="2"/>
  </w:num>
  <w:num w:numId="7">
    <w:abstractNumId w:val="21"/>
  </w:num>
  <w:num w:numId="8">
    <w:abstractNumId w:val="36"/>
  </w:num>
  <w:num w:numId="9">
    <w:abstractNumId w:val="19"/>
  </w:num>
  <w:num w:numId="10">
    <w:abstractNumId w:val="27"/>
  </w:num>
  <w:num w:numId="11">
    <w:abstractNumId w:val="18"/>
  </w:num>
  <w:num w:numId="12">
    <w:abstractNumId w:val="34"/>
  </w:num>
  <w:num w:numId="13">
    <w:abstractNumId w:val="10"/>
  </w:num>
  <w:num w:numId="14">
    <w:abstractNumId w:val="4"/>
  </w:num>
  <w:num w:numId="15">
    <w:abstractNumId w:val="25"/>
  </w:num>
  <w:num w:numId="16">
    <w:abstractNumId w:val="9"/>
  </w:num>
  <w:num w:numId="17">
    <w:abstractNumId w:val="16"/>
  </w:num>
  <w:num w:numId="18">
    <w:abstractNumId w:val="33"/>
  </w:num>
  <w:num w:numId="19">
    <w:abstractNumId w:val="28"/>
  </w:num>
  <w:num w:numId="20">
    <w:abstractNumId w:val="12"/>
  </w:num>
  <w:num w:numId="21">
    <w:abstractNumId w:val="17"/>
  </w:num>
  <w:num w:numId="22">
    <w:abstractNumId w:val="24"/>
  </w:num>
  <w:num w:numId="23">
    <w:abstractNumId w:val="3"/>
  </w:num>
  <w:num w:numId="24">
    <w:abstractNumId w:val="11"/>
  </w:num>
  <w:num w:numId="25">
    <w:abstractNumId w:val="5"/>
  </w:num>
  <w:num w:numId="26">
    <w:abstractNumId w:val="29"/>
  </w:num>
  <w:num w:numId="27">
    <w:abstractNumId w:val="20"/>
  </w:num>
  <w:num w:numId="28">
    <w:abstractNumId w:val="35"/>
  </w:num>
  <w:num w:numId="29">
    <w:abstractNumId w:val="6"/>
  </w:num>
  <w:num w:numId="30">
    <w:abstractNumId w:val="22"/>
  </w:num>
  <w:num w:numId="31">
    <w:abstractNumId w:val="30"/>
  </w:num>
  <w:num w:numId="32">
    <w:abstractNumId w:val="13"/>
  </w:num>
  <w:num w:numId="33">
    <w:abstractNumId w:val="0"/>
  </w:num>
  <w:num w:numId="34">
    <w:abstractNumId w:val="31"/>
  </w:num>
  <w:num w:numId="35">
    <w:abstractNumId w:val="8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5C37"/>
    <w:rsid w:val="00081A4D"/>
    <w:rsid w:val="00096D0A"/>
    <w:rsid w:val="000A54BD"/>
    <w:rsid w:val="000C510F"/>
    <w:rsid w:val="000E53AA"/>
    <w:rsid w:val="000F11E4"/>
    <w:rsid w:val="0010795F"/>
    <w:rsid w:val="00116C60"/>
    <w:rsid w:val="001357A6"/>
    <w:rsid w:val="001451A1"/>
    <w:rsid w:val="001717B7"/>
    <w:rsid w:val="001B7956"/>
    <w:rsid w:val="001C6A19"/>
    <w:rsid w:val="001C7CD0"/>
    <w:rsid w:val="001F0A11"/>
    <w:rsid w:val="001F4341"/>
    <w:rsid w:val="00210BA1"/>
    <w:rsid w:val="0022220D"/>
    <w:rsid w:val="00262977"/>
    <w:rsid w:val="002650AE"/>
    <w:rsid w:val="002739D2"/>
    <w:rsid w:val="002746DF"/>
    <w:rsid w:val="002A32F4"/>
    <w:rsid w:val="002B3979"/>
    <w:rsid w:val="002E2AC1"/>
    <w:rsid w:val="00373C06"/>
    <w:rsid w:val="003F5FE9"/>
    <w:rsid w:val="00403F6E"/>
    <w:rsid w:val="004073F9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C1912"/>
    <w:rsid w:val="005D2618"/>
    <w:rsid w:val="005F5F0A"/>
    <w:rsid w:val="00633BA7"/>
    <w:rsid w:val="006466C1"/>
    <w:rsid w:val="00657243"/>
    <w:rsid w:val="006908E6"/>
    <w:rsid w:val="00691A0B"/>
    <w:rsid w:val="00694007"/>
    <w:rsid w:val="006D1864"/>
    <w:rsid w:val="006E7242"/>
    <w:rsid w:val="006E7517"/>
    <w:rsid w:val="0079079B"/>
    <w:rsid w:val="007A1EA1"/>
    <w:rsid w:val="007A222F"/>
    <w:rsid w:val="007B7184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229A"/>
    <w:rsid w:val="00977E43"/>
    <w:rsid w:val="00992403"/>
    <w:rsid w:val="009F49B9"/>
    <w:rsid w:val="00A11BAA"/>
    <w:rsid w:val="00A222CC"/>
    <w:rsid w:val="00A650D3"/>
    <w:rsid w:val="00A843C1"/>
    <w:rsid w:val="00A86BC1"/>
    <w:rsid w:val="00A96550"/>
    <w:rsid w:val="00AA36FD"/>
    <w:rsid w:val="00AA7C36"/>
    <w:rsid w:val="00AB5CAF"/>
    <w:rsid w:val="00AC10DF"/>
    <w:rsid w:val="00AC2F27"/>
    <w:rsid w:val="00AD2470"/>
    <w:rsid w:val="00AF582B"/>
    <w:rsid w:val="00B37275"/>
    <w:rsid w:val="00B4193E"/>
    <w:rsid w:val="00B54A6D"/>
    <w:rsid w:val="00B6302A"/>
    <w:rsid w:val="00B63786"/>
    <w:rsid w:val="00B73124"/>
    <w:rsid w:val="00BA6310"/>
    <w:rsid w:val="00BB64BC"/>
    <w:rsid w:val="00BC12F2"/>
    <w:rsid w:val="00BC43B0"/>
    <w:rsid w:val="00BD33F5"/>
    <w:rsid w:val="00BF49F1"/>
    <w:rsid w:val="00C4146A"/>
    <w:rsid w:val="00C42F08"/>
    <w:rsid w:val="00C51424"/>
    <w:rsid w:val="00C5214D"/>
    <w:rsid w:val="00C660B3"/>
    <w:rsid w:val="00C7475F"/>
    <w:rsid w:val="00C909B1"/>
    <w:rsid w:val="00CA13F7"/>
    <w:rsid w:val="00CB2AF4"/>
    <w:rsid w:val="00CC5D42"/>
    <w:rsid w:val="00CF0E3F"/>
    <w:rsid w:val="00D01B42"/>
    <w:rsid w:val="00D21D4A"/>
    <w:rsid w:val="00D32658"/>
    <w:rsid w:val="00D32CFD"/>
    <w:rsid w:val="00D36387"/>
    <w:rsid w:val="00D41A1D"/>
    <w:rsid w:val="00D45271"/>
    <w:rsid w:val="00D67175"/>
    <w:rsid w:val="00D67D2E"/>
    <w:rsid w:val="00DB3B56"/>
    <w:rsid w:val="00DB3CCB"/>
    <w:rsid w:val="00DF47F3"/>
    <w:rsid w:val="00DF7960"/>
    <w:rsid w:val="00E1733F"/>
    <w:rsid w:val="00E202DD"/>
    <w:rsid w:val="00E40A2A"/>
    <w:rsid w:val="00E4494B"/>
    <w:rsid w:val="00E53402"/>
    <w:rsid w:val="00E84467"/>
    <w:rsid w:val="00EB1737"/>
    <w:rsid w:val="00ED18F4"/>
    <w:rsid w:val="00EE6D19"/>
    <w:rsid w:val="00EE7DFF"/>
    <w:rsid w:val="00F0294E"/>
    <w:rsid w:val="00F100C2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9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ref">
    <w:name w:val="ref"/>
    <w:basedOn w:val="DefaultParagraphFont"/>
    <w:rsid w:val="00075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9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ref">
    <w:name w:val="ref"/>
    <w:basedOn w:val="DefaultParagraphFont"/>
    <w:rsid w:val="0007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tm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6B11-0A9F-D942-8B99-138A3018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2014-12-12T22:12:00Z</dcterms:created>
  <dcterms:modified xsi:type="dcterms:W3CDTF">2014-12-12T22:12:00Z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